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>СОВЕТ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МУНИЦИПАЛЬНОГО ОБРАЗОВАНИЯ БЕЛОРЕЧЕНСКИЙ РАЙОН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__ СЕССИЯ 6 СОЗЫВА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>РЕШЕНИЕ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ascii="Times New Roman" w:hAnsi="Times New Roman"/>
          <w:sz w:val="28"/>
        </w:rPr>
        <w:t>от __.</w:t>
      </w:r>
      <w:r>
        <w:rPr>
          <w:rFonts w:ascii="Times New Roman" w:hAnsi="Times New Roman"/>
          <w:sz w:val="28"/>
          <w:lang w:val="en-US"/>
        </w:rPr>
        <w:t>0</w:t>
      </w:r>
      <w:r>
        <w:rPr>
          <w:rFonts w:ascii="Times New Roman" w:hAnsi="Times New Roman"/>
          <w:sz w:val="28"/>
          <w:lang w:val="en-US"/>
        </w:rPr>
        <w:t>7</w:t>
      </w:r>
      <w:r>
        <w:rPr>
          <w:rFonts w:ascii="Times New Roman" w:hAnsi="Times New Roman"/>
          <w:sz w:val="28"/>
          <w:lang w:val="en-US"/>
        </w:rPr>
        <w:t>.2023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№ ___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Белореченск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left="567" w:right="0" w:hanging="0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 внесении изменений в решение Совета муниципального образования Белореченский район от 15 декабря 2022 года № 435 «О бюджете муниципального образования Белореченский район на 2023 год и на плановый период 2024 и 2025 годов»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со статьями 154, 169, 184 Бюджетного Кодекса Российской Федерации от 31 июля 1998 года № 145-ФЗ, статьями 15 и 35 Федерального Закона от 6 октября 2003 года № 131-ФЗ «Об общих принципах организации местного самоуправления в Российской Федерации, Законом Краснодарского края «О краевом бюджете на 2023 год и на плановый период 2024 и 2025 годов», Законом Краснодарского края от 7 июня 2004 года № 717-КЗ «О местном самоуправлении в Краснодарском крае», руководствуясь статьей 25 Устава муниципального образования Белореченский район, Совет муниципального образования Белореченский район Р Е Ш И Л: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 xml:space="preserve">1. </w:t>
      </w:r>
      <w:bookmarkStart w:id="0" w:name="__DdeLink__2472_2293908883"/>
      <w:bookmarkEnd w:id="0"/>
      <w:r>
        <w:rPr>
          <w:rFonts w:ascii="Times New Roman" w:hAnsi="Times New Roman"/>
          <w:sz w:val="28"/>
        </w:rPr>
        <w:t>Внести в решение Совета муниципального образования Белореченский район от 15 декабря 2022 года № 435 «О бюджете муниципального образования Белореченский район на 2023 год и на плановый период 2024 и 2025 годов» следующие изменения: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>1) подпункт 1 пункта 1 изложить в следующей редакции: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sz w:val="28"/>
        </w:rPr>
        <w:t>«1) общий объем доходов в сумме 3 4</w:t>
      </w:r>
      <w:r>
        <w:rPr>
          <w:rFonts w:ascii="Times New Roman" w:hAnsi="Times New Roman"/>
          <w:sz w:val="28"/>
        </w:rPr>
        <w:t>81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181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63,59 рублей;»;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>2) подпункт 2 пункта 1 изложить в следующей редакции: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sz w:val="28"/>
        </w:rPr>
        <w:t>«2) общий объем расходов в сумме 3 5</w:t>
      </w:r>
      <w:r>
        <w:rPr>
          <w:rFonts w:ascii="Times New Roman" w:hAnsi="Times New Roman"/>
          <w:sz w:val="28"/>
        </w:rPr>
        <w:t>83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885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76,80 рублей;».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 Администрации муниципального образования Белореченский район на 2023 год: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sz w:val="28"/>
        </w:rPr>
        <w:t>1) произвести передвижение бюджетных ассигнований с кода раздела, подраздела 0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02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>Общее образование</w:t>
      </w:r>
      <w:r>
        <w:rPr>
          <w:rFonts w:ascii="Times New Roman" w:hAnsi="Times New Roman"/>
          <w:sz w:val="28"/>
        </w:rPr>
        <w:t xml:space="preserve">» кода целевой статьи расходов </w:t>
      </w:r>
      <w:r>
        <w:rPr>
          <w:rFonts w:ascii="Times New Roman" w:hAnsi="Times New Roman"/>
          <w:sz w:val="28"/>
        </w:rPr>
        <w:t>65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.00.</w:t>
      </w:r>
      <w:r>
        <w:rPr>
          <w:rFonts w:ascii="Times New Roman" w:hAnsi="Times New Roman"/>
          <w:sz w:val="28"/>
        </w:rPr>
        <w:t>10710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>Проектирование общеобразовательной организации на 550 мест в микрорайоне Северный города Белореченска</w:t>
      </w:r>
      <w:r>
        <w:rPr>
          <w:rFonts w:ascii="Times New Roman" w:hAnsi="Times New Roman"/>
          <w:sz w:val="28"/>
        </w:rPr>
        <w:t xml:space="preserve">» кода вида расходов 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00 «</w:t>
      </w:r>
      <w:r>
        <w:rPr>
          <w:rFonts w:ascii="Times New Roman" w:hAnsi="Times New Roman"/>
          <w:sz w:val="28"/>
        </w:rPr>
        <w:t>Капитальные вложения в объекты государственной (муниципальной) собственности</w:t>
      </w:r>
      <w:r>
        <w:rPr>
          <w:rFonts w:ascii="Times New Roman" w:hAnsi="Times New Roman"/>
          <w:sz w:val="28"/>
        </w:rPr>
        <w:t xml:space="preserve">» на код раздела, подраздела 05.02 «Коммунальное хозяйство» код целевой статьи расходов </w:t>
      </w:r>
      <w:r>
        <w:rPr>
          <w:rFonts w:ascii="Times New Roman" w:hAnsi="Times New Roman"/>
          <w:sz w:val="28"/>
        </w:rPr>
        <w:t>51</w:t>
      </w:r>
      <w:r>
        <w:rPr>
          <w:rFonts w:ascii="Times New Roman" w:hAnsi="Times New Roman"/>
          <w:sz w:val="28"/>
        </w:rPr>
        <w:t>.5.00.W</w:t>
      </w:r>
      <w:r>
        <w:rPr>
          <w:rFonts w:ascii="Times New Roman" w:hAnsi="Times New Roman"/>
          <w:sz w:val="28"/>
        </w:rPr>
        <w:t>3150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>Реализация мероприятий по владению имуществом, находящимся в муниципальной собственности (рекультивация земельных участков, находящихся в муниципальной собственности и не предоставленных гражданам или юридическим лицам)»</w:t>
      </w:r>
      <w:r>
        <w:rPr>
          <w:rFonts w:ascii="Times New Roman" w:hAnsi="Times New Roman"/>
          <w:sz w:val="28"/>
        </w:rPr>
        <w:t xml:space="preserve"> код вида расходов 400 «Капитальные вложения в объекты государственной (муниципальной) собственности» в сумме </w:t>
      </w:r>
      <w:r>
        <w:rPr>
          <w:rFonts w:ascii="Times New Roman" w:hAnsi="Times New Roman"/>
          <w:sz w:val="28"/>
        </w:rPr>
        <w:t>391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360</w:t>
      </w:r>
      <w:r>
        <w:rPr>
          <w:rFonts w:ascii="Times New Roman" w:hAnsi="Times New Roman"/>
          <w:sz w:val="28"/>
        </w:rPr>
        <w:t>,00 рублей.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Учесть заключения о внесении изменений в сводную бюджетную роспись и лимиты бюджетных обязательств от </w:t>
      </w:r>
      <w:r>
        <w:rPr>
          <w:rFonts w:ascii="Times New Roman" w:hAnsi="Times New Roman"/>
          <w:sz w:val="28"/>
          <w:szCs w:val="28"/>
          <w:lang w:val="en-US"/>
        </w:rPr>
        <w:t>27</w:t>
      </w:r>
      <w:r>
        <w:rPr>
          <w:rFonts w:ascii="Times New Roman" w:hAnsi="Times New Roman"/>
          <w:sz w:val="28"/>
          <w:szCs w:val="28"/>
          <w:lang w:val="ru-RU"/>
        </w:rPr>
        <w:t xml:space="preserve"> июня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2023 г. № </w:t>
      </w:r>
      <w:r>
        <w:rPr>
          <w:rFonts w:ascii="Times New Roman" w:hAnsi="Times New Roman"/>
          <w:sz w:val="28"/>
          <w:szCs w:val="28"/>
        </w:rPr>
        <w:t>3.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sz w:val="28"/>
        </w:rPr>
        <w:t>4. Приложения 1, 3, 6, 8, 10 изложить в новой редакции (прилагаются).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sz w:val="28"/>
        </w:rPr>
        <w:t>5. Опубликовать настоящее решение в средствах массовой информации.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ascii="Times New Roman" w:hAnsi="Times New Roman"/>
          <w:sz w:val="28"/>
        </w:rPr>
        <w:t>6. Настоящее решение вступает в силу со дня официального опубликования.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2"/>
        <w:tblW w:w="96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2"/>
        <w:gridCol w:w="1479"/>
        <w:gridCol w:w="3944"/>
      </w:tblGrid>
      <w:tr>
        <w:trPr/>
        <w:tc>
          <w:tcPr>
            <w:tcW w:w="4222" w:type="dxa"/>
            <w:tcBorders/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 муниципального образования Белореченский район</w:t>
            </w:r>
          </w:p>
        </w:tc>
        <w:tc>
          <w:tcPr>
            <w:tcW w:w="1479" w:type="dxa"/>
            <w:tcBorders/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944" w:type="dxa"/>
            <w:tcBorders/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 Совета муниципального образования Белореченский район</w:t>
            </w:r>
          </w:p>
        </w:tc>
      </w:tr>
      <w:tr>
        <w:trPr/>
        <w:tc>
          <w:tcPr>
            <w:tcW w:w="4222" w:type="dxa"/>
            <w:tcBorders/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С.В. Сидоренко</w:t>
            </w:r>
          </w:p>
        </w:tc>
        <w:tc>
          <w:tcPr>
            <w:tcW w:w="1479" w:type="dxa"/>
            <w:tcBorders/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944" w:type="dxa"/>
            <w:tcBorders/>
            <w:shd w:fill="auto" w:val="clear"/>
          </w:tcPr>
          <w:p>
            <w:pPr>
              <w:pStyle w:val="Normal"/>
              <w:spacing w:lineRule="auto" w:line="240" w:before="0" w:after="20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Т.П. Марченко</w:t>
            </w:r>
          </w:p>
        </w:tc>
      </w:tr>
    </w:tbl>
    <w:p>
      <w:pPr>
        <w:pStyle w:val="Normal"/>
        <w:spacing w:lineRule="auto" w:line="240" w:before="0" w:after="0"/>
        <w:contextualSpacing/>
        <w:rPr/>
      </w:pPr>
      <w:r>
        <w:rPr/>
      </w:r>
    </w:p>
    <w:sectPr>
      <w:headerReference w:type="default" r:id="rId2"/>
      <w:type w:val="nextPage"/>
      <w:pgSz w:w="11906" w:h="16838"/>
      <w:pgMar w:left="1701" w:right="707" w:header="708" w:top="1134" w:footer="0" w:bottom="1276" w:gutter="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XO Thames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XO Thames"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3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</w:r>
    <w:r>
      <mc:AlternateContent>
        <mc:Choice Requires="wps">
          <w:drawing>
            <wp:anchor behindDoc="0" distT="0" distB="0" distL="0" distR="0" simplePos="0" locked="0" layoutInCell="1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755" cy="170815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755" cy="17081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spacing w:before="0" w:after="20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5.65pt;height:13.45pt;mso-wrap-distance-left:0pt;mso-wrap-distance-right:0pt;mso-wrap-distance-top:0pt;mso-wrap-distance-bottom:0pt;margin-top:0.05pt;mso-position-vertical-relative:text;margin-left:234.6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spacing w:before="0" w:after="20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>
    <w:pPr>
      <w:pStyle w:val="Style43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color w:val="000000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link w:val="Style_3_ch"/>
    <w:uiPriority w:val="0"/>
    <w:qFormat/>
    <w:pPr>
      <w:widowControl/>
      <w:bidi w:val="0"/>
      <w:spacing w:lineRule="auto" w:line="276" w:before="0" w:after="200"/>
      <w:ind w:left="0" w:right="0" w:hanging="0"/>
      <w:jc w:val="left"/>
    </w:pPr>
    <w:rPr>
      <w:rFonts w:ascii="Calibri" w:hAnsi="Calibri" w:eastAsia="NSimSun" w:cs="Arial"/>
      <w:color w:val="00000A"/>
      <w:spacing w:val="0"/>
      <w:kern w:val="0"/>
      <w:sz w:val="22"/>
      <w:szCs w:val="20"/>
      <w:lang w:val="ru-RU" w:eastAsia="zh-CN" w:bidi="hi-IN"/>
    </w:rPr>
  </w:style>
  <w:style w:type="paragraph" w:styleId="1">
    <w:name w:val="Heading 1"/>
    <w:basedOn w:val="Normal"/>
    <w:link w:val="Style_8_ch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Normal"/>
    <w:link w:val="Style_111_ch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Normal"/>
    <w:link w:val="Style_25_ch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Normal"/>
    <w:link w:val="Style_109_ch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Normal"/>
    <w:link w:val="Style_61_ch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styleId="8">
    <w:name w:val="Оглавление 8 Знак"/>
    <w:link w:val="Style_91"/>
    <w:qFormat/>
    <w:rPr>
      <w:rFonts w:ascii="XO Thames" w:hAnsi="XO Thames"/>
      <w:sz w:val="28"/>
    </w:rPr>
  </w:style>
  <w:style w:type="character" w:styleId="Index1">
    <w:name w:val="index 1"/>
    <w:link w:val="Style_5"/>
    <w:qFormat/>
    <w:rPr/>
  </w:style>
  <w:style w:type="character" w:styleId="Contents2">
    <w:name w:val="Contents 2"/>
    <w:link w:val="Style_6"/>
    <w:qFormat/>
    <w:rPr>
      <w:rFonts w:ascii="XO Thames" w:hAnsi="XO Thames"/>
      <w:sz w:val="28"/>
    </w:rPr>
  </w:style>
  <w:style w:type="character" w:styleId="11">
    <w:name w:val="Абзац списка Знак1"/>
    <w:basedOn w:val="Heading1"/>
    <w:link w:val="Style_7"/>
    <w:qFormat/>
    <w:rPr>
      <w:color w:val="00000A"/>
      <w:sz w:val="22"/>
    </w:rPr>
  </w:style>
  <w:style w:type="character" w:styleId="72">
    <w:name w:val="Оглавление 7 Знак2"/>
    <w:link w:val="Style_9"/>
    <w:qFormat/>
    <w:rPr>
      <w:rFonts w:ascii="XO Thames" w:hAnsi="XO Thames"/>
      <w:sz w:val="28"/>
    </w:rPr>
  </w:style>
  <w:style w:type="character" w:styleId="111">
    <w:name w:val="Указатель 1 Знак1"/>
    <w:link w:val="Style_56"/>
    <w:qFormat/>
    <w:rPr>
      <w:rFonts w:ascii="XO Thames" w:hAnsi="XO Thames"/>
      <w:b/>
      <w:sz w:val="32"/>
    </w:rPr>
  </w:style>
  <w:style w:type="character" w:styleId="Style9">
    <w:name w:val="Нижний колонтитул Знак"/>
    <w:basedOn w:val="17"/>
    <w:link w:val="Style_89"/>
    <w:qFormat/>
    <w:rPr>
      <w:sz w:val="22"/>
    </w:rPr>
  </w:style>
  <w:style w:type="character" w:styleId="Contents4">
    <w:name w:val="Contents 4"/>
    <w:link w:val="Style_13"/>
    <w:qFormat/>
    <w:rPr>
      <w:rFonts w:ascii="XO Thames" w:hAnsi="XO Thames"/>
      <w:sz w:val="28"/>
    </w:rPr>
  </w:style>
  <w:style w:type="character" w:styleId="12">
    <w:name w:val="Подзаголовок Знак1"/>
    <w:basedOn w:val="Heading1"/>
    <w:link w:val="Style_14"/>
    <w:qFormat/>
    <w:rPr>
      <w:rFonts w:ascii="XO Thames" w:hAnsi="XO Thames"/>
      <w:i/>
      <w:color w:val="00000A"/>
      <w:sz w:val="24"/>
    </w:rPr>
  </w:style>
  <w:style w:type="character" w:styleId="Contents6">
    <w:name w:val="Contents 6"/>
    <w:link w:val="Style_15"/>
    <w:qFormat/>
    <w:rPr>
      <w:rFonts w:ascii="XO Thames" w:hAnsi="XO Thames"/>
      <w:sz w:val="28"/>
    </w:rPr>
  </w:style>
  <w:style w:type="character" w:styleId="Contents7">
    <w:name w:val="Contents 7"/>
    <w:link w:val="Style_16"/>
    <w:qFormat/>
    <w:rPr>
      <w:rFonts w:ascii="XO Thames" w:hAnsi="XO Thames"/>
      <w:sz w:val="28"/>
    </w:rPr>
  </w:style>
  <w:style w:type="character" w:styleId="BalloonText">
    <w:name w:val="Balloon Text"/>
    <w:link w:val="Style_17"/>
    <w:qFormat/>
    <w:rPr>
      <w:rFonts w:ascii="Tahoma" w:hAnsi="Tahoma"/>
      <w:sz w:val="16"/>
    </w:rPr>
  </w:style>
  <w:style w:type="character" w:styleId="DefaultParagraphFont">
    <w:name w:val="Default Paragraph Font"/>
    <w:link w:val="Style_18"/>
    <w:qFormat/>
    <w:rPr/>
  </w:style>
  <w:style w:type="character" w:styleId="13">
    <w:name w:val="Основной текст Знак1"/>
    <w:basedOn w:val="14"/>
    <w:link w:val="Style_44"/>
    <w:qFormat/>
    <w:rPr>
      <w:color w:val="00000A"/>
      <w:sz w:val="22"/>
    </w:rPr>
  </w:style>
  <w:style w:type="character" w:styleId="21">
    <w:name w:val="Нижний колонтитул Знак2"/>
    <w:basedOn w:val="112"/>
    <w:link w:val="Style_77"/>
    <w:qFormat/>
    <w:rPr/>
  </w:style>
  <w:style w:type="character" w:styleId="Style10">
    <w:name w:val="Текст выноски Знак"/>
    <w:basedOn w:val="17"/>
    <w:link w:val="Style_115"/>
    <w:qFormat/>
    <w:rPr>
      <w:rFonts w:ascii="Tahoma" w:hAnsi="Tahoma"/>
      <w:sz w:val="16"/>
    </w:rPr>
  </w:style>
  <w:style w:type="character" w:styleId="Style11">
    <w:name w:val="Основной текст Знак"/>
    <w:basedOn w:val="17"/>
    <w:link w:val="Style_46"/>
    <w:qFormat/>
    <w:rPr>
      <w:sz w:val="22"/>
    </w:rPr>
  </w:style>
  <w:style w:type="character" w:styleId="Heading3">
    <w:name w:val="Heading 3"/>
    <w:link w:val="Style_25"/>
    <w:qFormat/>
    <w:rPr>
      <w:rFonts w:ascii="XO Thames" w:hAnsi="XO Thames"/>
      <w:b/>
      <w:sz w:val="26"/>
    </w:rPr>
  </w:style>
  <w:style w:type="character" w:styleId="Style12">
    <w:name w:val="Указатель Знак"/>
    <w:basedOn w:val="14"/>
    <w:link w:val="Style_113"/>
    <w:qFormat/>
    <w:rPr>
      <w:color w:val="00000A"/>
      <w:sz w:val="22"/>
    </w:rPr>
  </w:style>
  <w:style w:type="character" w:styleId="14">
    <w:name w:val="Указатель 1 Знак4"/>
    <w:link w:val="Style_20"/>
    <w:qFormat/>
    <w:rPr>
      <w:color w:val="00000A"/>
      <w:sz w:val="22"/>
    </w:rPr>
  </w:style>
  <w:style w:type="character" w:styleId="Style13">
    <w:name w:val="Содержимое врезки"/>
    <w:basedOn w:val="Heading1"/>
    <w:link w:val="Style_64"/>
    <w:qFormat/>
    <w:rPr/>
  </w:style>
  <w:style w:type="character" w:styleId="9">
    <w:name w:val="Оглавление 9 Знак"/>
    <w:link w:val="Style_79"/>
    <w:qFormat/>
    <w:rPr>
      <w:rFonts w:ascii="XO Thames" w:hAnsi="XO Thames"/>
      <w:sz w:val="28"/>
    </w:rPr>
  </w:style>
  <w:style w:type="character" w:styleId="Style14">
    <w:name w:val="Интернет-ссылка"/>
    <w:link w:val="Style_110"/>
    <w:rPr>
      <w:color w:val="000080"/>
      <w:u w:val="single"/>
    </w:rPr>
  </w:style>
  <w:style w:type="character" w:styleId="Style15">
    <w:name w:val="Абзац списка Знак"/>
    <w:basedOn w:val="112"/>
    <w:link w:val="Style_112"/>
    <w:qFormat/>
    <w:rPr/>
  </w:style>
  <w:style w:type="character" w:styleId="Style16">
    <w:name w:val="Верхний колонтитул Знак"/>
    <w:basedOn w:val="17"/>
    <w:link w:val="Style_116"/>
    <w:qFormat/>
    <w:rPr/>
  </w:style>
  <w:style w:type="character" w:styleId="Style17">
    <w:name w:val="Заголовок таблицы"/>
    <w:basedOn w:val="Style22"/>
    <w:link w:val="Style_32"/>
    <w:qFormat/>
    <w:rPr>
      <w:b/>
    </w:rPr>
  </w:style>
  <w:style w:type="character" w:styleId="31">
    <w:name w:val="Текст выноски Знак3"/>
    <w:link w:val="Style_34"/>
    <w:qFormat/>
    <w:rPr>
      <w:rFonts w:ascii="XO Thames" w:hAnsi="XO Thames"/>
      <w:sz w:val="28"/>
    </w:rPr>
  </w:style>
  <w:style w:type="character" w:styleId="22">
    <w:name w:val="Текст выноски Знак2"/>
    <w:link w:val="Style_36"/>
    <w:qFormat/>
    <w:rPr>
      <w:rFonts w:ascii="Tahoma" w:hAnsi="Tahoma"/>
      <w:color w:val="00000A"/>
      <w:sz w:val="16"/>
    </w:rPr>
  </w:style>
  <w:style w:type="character" w:styleId="23">
    <w:name w:val="Список Знак2"/>
    <w:basedOn w:val="Heading1"/>
    <w:link w:val="Style_37"/>
    <w:qFormat/>
    <w:rPr>
      <w:rFonts w:ascii="XO Thames" w:hAnsi="XO Thames"/>
      <w:b/>
      <w:color w:val="00000A"/>
      <w:sz w:val="28"/>
    </w:rPr>
  </w:style>
  <w:style w:type="character" w:styleId="Style18">
    <w:name w:val="Подзаголовок Знак"/>
    <w:link w:val="Style_95"/>
    <w:qFormat/>
    <w:rPr>
      <w:rFonts w:ascii="XO Thames" w:hAnsi="XO Thames"/>
      <w:i/>
      <w:sz w:val="24"/>
    </w:rPr>
  </w:style>
  <w:style w:type="character" w:styleId="Style19">
    <w:name w:val="Заголовок Знак"/>
    <w:basedOn w:val="112"/>
    <w:link w:val="Style_106"/>
    <w:qFormat/>
    <w:rPr>
      <w:rFonts w:ascii="Liberation Sans" w:hAnsi="Liberation Sans"/>
      <w:color w:val="00000A"/>
      <w:sz w:val="28"/>
    </w:rPr>
  </w:style>
  <w:style w:type="character" w:styleId="24">
    <w:name w:val="Оглавление 2 Знак"/>
    <w:link w:val="Style_59"/>
    <w:qFormat/>
    <w:rPr>
      <w:rFonts w:ascii="XO Thames" w:hAnsi="XO Thames"/>
      <w:sz w:val="28"/>
    </w:rPr>
  </w:style>
  <w:style w:type="character" w:styleId="Style20">
    <w:name w:val="Название объекта Знак"/>
    <w:basedOn w:val="112"/>
    <w:link w:val="Style_99"/>
    <w:qFormat/>
    <w:rPr>
      <w:i/>
      <w:color w:val="00000A"/>
      <w:sz w:val="24"/>
    </w:rPr>
  </w:style>
  <w:style w:type="character" w:styleId="15">
    <w:name w:val="Нижний колонтитул Знак1"/>
    <w:basedOn w:val="17"/>
    <w:link w:val="Style_47"/>
    <w:qFormat/>
    <w:rPr>
      <w:color w:val="00000A"/>
    </w:rPr>
  </w:style>
  <w:style w:type="character" w:styleId="41">
    <w:name w:val="Заголовок 4 Знак"/>
    <w:basedOn w:val="Heading1"/>
    <w:link w:val="Style_43"/>
    <w:qFormat/>
    <w:rPr>
      <w:rFonts w:ascii="XO Thames" w:hAnsi="XO Thames"/>
      <w:b/>
      <w:color w:val="00000A"/>
      <w:sz w:val="24"/>
    </w:rPr>
  </w:style>
  <w:style w:type="character" w:styleId="62">
    <w:name w:val="Оглавление 6 Знак2"/>
    <w:link w:val="Style_45"/>
    <w:qFormat/>
    <w:rPr>
      <w:rFonts w:ascii="XO Thames" w:hAnsi="XO Thames"/>
      <w:sz w:val="28"/>
    </w:rPr>
  </w:style>
  <w:style w:type="character" w:styleId="Textbody">
    <w:name w:val="Text body"/>
    <w:link w:val="Style_48"/>
    <w:qFormat/>
    <w:rPr/>
  </w:style>
  <w:style w:type="character" w:styleId="32">
    <w:name w:val="Заголовок 3 Знак"/>
    <w:basedOn w:val="Heading1"/>
    <w:link w:val="Style_49"/>
    <w:qFormat/>
    <w:rPr>
      <w:rFonts w:ascii="XO Thames" w:hAnsi="XO Thames"/>
      <w:b/>
      <w:color w:val="00000A"/>
      <w:sz w:val="26"/>
    </w:rPr>
  </w:style>
  <w:style w:type="character" w:styleId="Contents3">
    <w:name w:val="Contents 3"/>
    <w:link w:val="Style_50"/>
    <w:qFormat/>
    <w:rPr>
      <w:rFonts w:ascii="XO Thames" w:hAnsi="XO Thames"/>
      <w:sz w:val="28"/>
    </w:rPr>
  </w:style>
  <w:style w:type="character" w:styleId="81">
    <w:name w:val="Оглавление 8 Знак1"/>
    <w:basedOn w:val="Heading1"/>
    <w:link w:val="Style_51"/>
    <w:qFormat/>
    <w:rPr>
      <w:rFonts w:ascii="XO Thames" w:hAnsi="XO Thames"/>
      <w:color w:val="00000A"/>
      <w:sz w:val="28"/>
    </w:rPr>
  </w:style>
  <w:style w:type="character" w:styleId="121">
    <w:name w:val="Указатель 1 Знак2"/>
    <w:basedOn w:val="17"/>
    <w:link w:val="Style_90"/>
    <w:qFormat/>
    <w:rPr>
      <w:rFonts w:ascii="Times New Roman" w:hAnsi="Times New Roman"/>
      <w:sz w:val="0"/>
    </w:rPr>
  </w:style>
  <w:style w:type="character" w:styleId="51">
    <w:name w:val="Оглавление 5 Знак"/>
    <w:link w:val="Style_74"/>
    <w:qFormat/>
    <w:rPr>
      <w:rFonts w:ascii="XO Thames" w:hAnsi="XO Thames"/>
      <w:sz w:val="28"/>
    </w:rPr>
  </w:style>
  <w:style w:type="character" w:styleId="61">
    <w:name w:val="Оглавление 6 Знак1"/>
    <w:basedOn w:val="Heading1"/>
    <w:link w:val="Style_54"/>
    <w:qFormat/>
    <w:rPr>
      <w:rFonts w:ascii="XO Thames" w:hAnsi="XO Thames"/>
      <w:color w:val="00000A"/>
      <w:sz w:val="28"/>
    </w:rPr>
  </w:style>
  <w:style w:type="character" w:styleId="33">
    <w:name w:val="Нижний колонтитул Знак3"/>
    <w:basedOn w:val="Heading1"/>
    <w:link w:val="Style_55"/>
    <w:qFormat/>
    <w:rPr>
      <w:color w:val="00000A"/>
      <w:sz w:val="22"/>
    </w:rPr>
  </w:style>
  <w:style w:type="character" w:styleId="Caption1">
    <w:name w:val="Caption1"/>
    <w:basedOn w:val="14"/>
    <w:link w:val="Style_57"/>
    <w:qFormat/>
    <w:rPr>
      <w:i/>
      <w:sz w:val="24"/>
    </w:rPr>
  </w:style>
  <w:style w:type="character" w:styleId="42">
    <w:name w:val="Оглавление 4 Знак"/>
    <w:link w:val="Style_87"/>
    <w:qFormat/>
    <w:rPr>
      <w:rFonts w:ascii="XO Thames" w:hAnsi="XO Thames"/>
      <w:sz w:val="28"/>
    </w:rPr>
  </w:style>
  <w:style w:type="character" w:styleId="Footer1">
    <w:name w:val="Footer1"/>
    <w:link w:val="Style_60"/>
    <w:qFormat/>
    <w:rPr>
      <w:sz w:val="22"/>
    </w:rPr>
  </w:style>
  <w:style w:type="character" w:styleId="Heading5">
    <w:name w:val="Heading 5"/>
    <w:link w:val="Style_61"/>
    <w:qFormat/>
    <w:rPr>
      <w:rFonts w:ascii="XO Thames" w:hAnsi="XO Thames"/>
      <w:b/>
    </w:rPr>
  </w:style>
  <w:style w:type="character" w:styleId="221">
    <w:name w:val="Оглавление 2 Знак2"/>
    <w:basedOn w:val="Heading1"/>
    <w:link w:val="Style_92"/>
    <w:qFormat/>
    <w:rPr>
      <w:color w:val="00000A"/>
      <w:sz w:val="22"/>
    </w:rPr>
  </w:style>
  <w:style w:type="character" w:styleId="91">
    <w:name w:val="Оглавление 9 Знак1"/>
    <w:basedOn w:val="Heading1"/>
    <w:link w:val="Style_63"/>
    <w:qFormat/>
    <w:rPr>
      <w:rFonts w:ascii="XO Thames" w:hAnsi="XO Thames"/>
      <w:color w:val="00000A"/>
      <w:sz w:val="28"/>
    </w:rPr>
  </w:style>
  <w:style w:type="character" w:styleId="Heading1">
    <w:name w:val="Heading 1"/>
    <w:link w:val="Style_8"/>
    <w:qFormat/>
    <w:rPr>
      <w:rFonts w:ascii="XO Thames" w:hAnsi="XO Thames"/>
      <w:b/>
      <w:sz w:val="32"/>
    </w:rPr>
  </w:style>
  <w:style w:type="character" w:styleId="16">
    <w:name w:val="Список Знак1"/>
    <w:basedOn w:val="Footer"/>
    <w:link w:val="Style_65"/>
    <w:qFormat/>
    <w:rPr>
      <w:color w:val="00000A"/>
      <w:sz w:val="22"/>
    </w:rPr>
  </w:style>
  <w:style w:type="character" w:styleId="17">
    <w:name w:val="Основной шрифт абзаца1"/>
    <w:link w:val="Style_12"/>
    <w:qFormat/>
    <w:rPr>
      <w:sz w:val="22"/>
    </w:rPr>
  </w:style>
  <w:style w:type="character" w:styleId="Caption">
    <w:name w:val="caption"/>
    <w:link w:val="Style_67"/>
    <w:qFormat/>
    <w:rPr>
      <w:i/>
      <w:sz w:val="24"/>
    </w:rPr>
  </w:style>
  <w:style w:type="character" w:styleId="Footnote">
    <w:name w:val="Footnote"/>
    <w:link w:val="Style_69"/>
    <w:qFormat/>
    <w:rPr>
      <w:rFonts w:ascii="XO Thames" w:hAnsi="XO Thames"/>
      <w:sz w:val="22"/>
    </w:rPr>
  </w:style>
  <w:style w:type="character" w:styleId="18">
    <w:name w:val="Указатель 1 Знак"/>
    <w:basedOn w:val="112"/>
    <w:link w:val="Style_96"/>
    <w:qFormat/>
    <w:rPr>
      <w:color w:val="00000A"/>
      <w:sz w:val="22"/>
    </w:rPr>
  </w:style>
  <w:style w:type="character" w:styleId="List">
    <w:name w:val="List"/>
    <w:basedOn w:val="Textbody"/>
    <w:link w:val="Style_71"/>
    <w:qFormat/>
    <w:rPr/>
  </w:style>
  <w:style w:type="character" w:styleId="Contents1">
    <w:name w:val="Contents 1"/>
    <w:link w:val="Style_72"/>
    <w:qFormat/>
    <w:rPr>
      <w:rFonts w:ascii="XO Thames" w:hAnsi="XO Thames"/>
      <w:b/>
      <w:sz w:val="28"/>
    </w:rPr>
  </w:style>
  <w:style w:type="character" w:styleId="19">
    <w:name w:val="Заголовок Знак1"/>
    <w:basedOn w:val="Heading1"/>
    <w:link w:val="Style_73"/>
    <w:qFormat/>
    <w:rPr>
      <w:rFonts w:ascii="Liberation Sans" w:hAnsi="Liberation Sans"/>
      <w:color w:val="00000A"/>
      <w:sz w:val="28"/>
    </w:rPr>
  </w:style>
  <w:style w:type="character" w:styleId="110">
    <w:name w:val="Заголовок1"/>
    <w:link w:val="Style_75"/>
    <w:qFormat/>
    <w:rPr>
      <w:rFonts w:ascii="Liberation Sans" w:hAnsi="Liberation Sans"/>
      <w:sz w:val="28"/>
    </w:rPr>
  </w:style>
  <w:style w:type="character" w:styleId="HeaderandFooter">
    <w:name w:val="Header and Footer"/>
    <w:link w:val="Style_76"/>
    <w:qFormat/>
    <w:rPr>
      <w:rFonts w:ascii="XO Thames" w:hAnsi="XO Thames"/>
      <w:sz w:val="22"/>
    </w:rPr>
  </w:style>
  <w:style w:type="character" w:styleId="112">
    <w:name w:val="Гиперссылка1"/>
    <w:link w:val="Style_101"/>
    <w:qFormat/>
    <w:rPr>
      <w:color w:val="0000FF"/>
      <w:sz w:val="22"/>
      <w:u w:val="single"/>
    </w:rPr>
  </w:style>
  <w:style w:type="character" w:styleId="231">
    <w:name w:val="Оглавление 2 Знак3"/>
    <w:link w:val="Style_78"/>
    <w:qFormat/>
    <w:rPr>
      <w:i/>
      <w:sz w:val="24"/>
    </w:rPr>
  </w:style>
  <w:style w:type="character" w:styleId="71">
    <w:name w:val="Оглавление 7 Знак1"/>
    <w:basedOn w:val="Heading1"/>
    <w:link w:val="Style_80"/>
    <w:qFormat/>
    <w:rPr>
      <w:rFonts w:ascii="XO Thames" w:hAnsi="XO Thames"/>
      <w:color w:val="00000A"/>
      <w:sz w:val="28"/>
    </w:rPr>
  </w:style>
  <w:style w:type="character" w:styleId="25">
    <w:name w:val="Верхний колонтитул Знак2"/>
    <w:basedOn w:val="Heading1"/>
    <w:link w:val="Style_81"/>
    <w:qFormat/>
    <w:rPr>
      <w:i/>
      <w:color w:val="00000A"/>
      <w:sz w:val="24"/>
    </w:rPr>
  </w:style>
  <w:style w:type="character" w:styleId="113">
    <w:name w:val="Заголовок 1 Знак1"/>
    <w:basedOn w:val="Heading1"/>
    <w:link w:val="Style_82"/>
    <w:qFormat/>
    <w:rPr>
      <w:rFonts w:ascii="XO Thames" w:hAnsi="XO Thames"/>
      <w:b/>
      <w:color w:val="00000A"/>
      <w:sz w:val="32"/>
    </w:rPr>
  </w:style>
  <w:style w:type="character" w:styleId="Contents9">
    <w:name w:val="Contents 9"/>
    <w:link w:val="Style_83"/>
    <w:qFormat/>
    <w:rPr>
      <w:rFonts w:ascii="XO Thames" w:hAnsi="XO Thames"/>
      <w:sz w:val="28"/>
    </w:rPr>
  </w:style>
  <w:style w:type="character" w:styleId="Footer">
    <w:name w:val="Footer"/>
    <w:link w:val="Style_66"/>
    <w:qFormat/>
    <w:rPr/>
  </w:style>
  <w:style w:type="character" w:styleId="Style21">
    <w:name w:val="Список Знак"/>
    <w:basedOn w:val="13"/>
    <w:link w:val="Style_103"/>
    <w:qFormat/>
    <w:rPr/>
  </w:style>
  <w:style w:type="character" w:styleId="Header">
    <w:name w:val="Header"/>
    <w:link w:val="Style_1"/>
    <w:qFormat/>
    <w:rPr/>
  </w:style>
  <w:style w:type="character" w:styleId="131">
    <w:name w:val="Указатель 1 Знак3"/>
    <w:basedOn w:val="Heading1"/>
    <w:link w:val="Style_85"/>
    <w:qFormat/>
    <w:rPr>
      <w:color w:val="00000A"/>
      <w:sz w:val="22"/>
    </w:rPr>
  </w:style>
  <w:style w:type="character" w:styleId="Contents8">
    <w:name w:val="Contents 8"/>
    <w:link w:val="Style_86"/>
    <w:qFormat/>
    <w:rPr>
      <w:rFonts w:ascii="XO Thames" w:hAnsi="XO Thames"/>
      <w:sz w:val="28"/>
    </w:rPr>
  </w:style>
  <w:style w:type="character" w:styleId="52">
    <w:name w:val="Заголовок 5 Знак"/>
    <w:basedOn w:val="Heading1"/>
    <w:link w:val="Style_88"/>
    <w:qFormat/>
    <w:rPr>
      <w:rFonts w:ascii="XO Thames" w:hAnsi="XO Thames"/>
      <w:b/>
      <w:color w:val="00000A"/>
      <w:sz w:val="22"/>
    </w:rPr>
  </w:style>
  <w:style w:type="character" w:styleId="Style22">
    <w:name w:val="Содержимое таблицы"/>
    <w:link w:val="Style_33"/>
    <w:qFormat/>
    <w:rPr/>
  </w:style>
  <w:style w:type="character" w:styleId="Contents5">
    <w:name w:val="Contents 5"/>
    <w:link w:val="Style_93"/>
    <w:qFormat/>
    <w:rPr>
      <w:rFonts w:ascii="XO Thames" w:hAnsi="XO Thames"/>
      <w:sz w:val="28"/>
    </w:rPr>
  </w:style>
  <w:style w:type="character" w:styleId="114">
    <w:name w:val="Текст выноски Знак1"/>
    <w:basedOn w:val="17"/>
    <w:link w:val="Style_94"/>
    <w:qFormat/>
    <w:rPr>
      <w:rFonts w:ascii="Times New Roman" w:hAnsi="Times New Roman"/>
      <w:sz w:val="0"/>
    </w:rPr>
  </w:style>
  <w:style w:type="character" w:styleId="Indexheading">
    <w:name w:val="index heading"/>
    <w:link w:val="Style_97"/>
    <w:qFormat/>
    <w:rPr/>
  </w:style>
  <w:style w:type="character" w:styleId="34">
    <w:name w:val="Оглавление 3 Знак"/>
    <w:link w:val="Style_98"/>
    <w:qFormat/>
    <w:rPr>
      <w:rFonts w:ascii="XO Thames" w:hAnsi="XO Thames"/>
      <w:sz w:val="28"/>
    </w:rPr>
  </w:style>
  <w:style w:type="character" w:styleId="115">
    <w:name w:val="Указатель Знак1"/>
    <w:basedOn w:val="Heading1"/>
    <w:link w:val="Style_100"/>
    <w:qFormat/>
    <w:rPr>
      <w:color w:val="00000A"/>
      <w:sz w:val="22"/>
    </w:rPr>
  </w:style>
  <w:style w:type="character" w:styleId="Header1">
    <w:name w:val="Header1"/>
    <w:link w:val="Style_102"/>
    <w:qFormat/>
    <w:rPr>
      <w:sz w:val="22"/>
    </w:rPr>
  </w:style>
  <w:style w:type="character" w:styleId="Subtitle">
    <w:name w:val="Subtitle"/>
    <w:link w:val="Style_104"/>
    <w:qFormat/>
    <w:rPr>
      <w:rFonts w:ascii="XO Thames" w:hAnsi="XO Thames"/>
      <w:i/>
      <w:sz w:val="24"/>
    </w:rPr>
  </w:style>
  <w:style w:type="character" w:styleId="116">
    <w:name w:val="Название объекта Знак1"/>
    <w:basedOn w:val="Heading1"/>
    <w:link w:val="Style_105"/>
    <w:qFormat/>
    <w:rPr>
      <w:i/>
      <w:color w:val="00000A"/>
      <w:sz w:val="24"/>
    </w:rPr>
  </w:style>
  <w:style w:type="character" w:styleId="411">
    <w:name w:val="Оглавление 4 Знак1"/>
    <w:basedOn w:val="Heading1"/>
    <w:link w:val="Style_107"/>
    <w:qFormat/>
    <w:rPr>
      <w:rFonts w:ascii="XO Thames" w:hAnsi="XO Thames"/>
      <w:color w:val="00000A"/>
      <w:sz w:val="28"/>
    </w:rPr>
  </w:style>
  <w:style w:type="character" w:styleId="Title">
    <w:name w:val="Title"/>
    <w:link w:val="Style_108"/>
    <w:qFormat/>
    <w:rPr>
      <w:rFonts w:ascii="Liberation Sans" w:hAnsi="Liberation Sans"/>
      <w:sz w:val="28"/>
    </w:rPr>
  </w:style>
  <w:style w:type="character" w:styleId="Heading4">
    <w:name w:val="Heading 4"/>
    <w:link w:val="Style_109"/>
    <w:qFormat/>
    <w:rPr>
      <w:rFonts w:ascii="XO Thames" w:hAnsi="XO Thames"/>
      <w:b/>
      <w:sz w:val="24"/>
    </w:rPr>
  </w:style>
  <w:style w:type="character" w:styleId="Heading2">
    <w:name w:val="Heading 2"/>
    <w:link w:val="Style_111"/>
    <w:qFormat/>
    <w:rPr>
      <w:rFonts w:ascii="XO Thames" w:hAnsi="XO Thames"/>
      <w:b/>
      <w:sz w:val="28"/>
    </w:rPr>
  </w:style>
  <w:style w:type="character" w:styleId="ListParagraph">
    <w:name w:val="List Paragraph"/>
    <w:link w:val="Style_114"/>
    <w:qFormat/>
    <w:rPr/>
  </w:style>
  <w:style w:type="character" w:styleId="211">
    <w:name w:val="Оглавление 2 Знак1"/>
    <w:basedOn w:val="Heading1"/>
    <w:link w:val="Style_117"/>
    <w:qFormat/>
    <w:rPr>
      <w:rFonts w:ascii="XO Thames" w:hAnsi="XO Thames"/>
      <w:color w:val="00000A"/>
      <w:sz w:val="28"/>
    </w:rPr>
  </w:style>
  <w:style w:type="character" w:styleId="117">
    <w:name w:val="Верхний колонтитул Знак1"/>
    <w:basedOn w:val="17"/>
    <w:link w:val="Style_118"/>
    <w:qFormat/>
    <w:rPr>
      <w:color w:val="00000A"/>
    </w:rPr>
  </w:style>
  <w:style w:type="paragraph" w:styleId="Style23">
    <w:name w:val="Заголовок"/>
    <w:basedOn w:val="Normal"/>
    <w:next w:val="Style2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4">
    <w:name w:val="Body Text"/>
    <w:basedOn w:val="Normal"/>
    <w:link w:val="Style_48_ch"/>
    <w:pPr>
      <w:spacing w:lineRule="auto" w:line="288" w:before="0" w:after="140"/>
    </w:pPr>
    <w:rPr/>
  </w:style>
  <w:style w:type="paragraph" w:styleId="Style25">
    <w:name w:val="List"/>
    <w:basedOn w:val="Style24"/>
    <w:link w:val="Style_71_ch"/>
    <w:pPr/>
    <w:rPr/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cs="Arial"/>
    </w:rPr>
  </w:style>
  <w:style w:type="paragraph" w:styleId="82">
    <w:name w:val="Оглавление 8 Знак"/>
    <w:link w:val="Style_9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Index11">
    <w:name w:val="index 1"/>
    <w:basedOn w:val="Normal"/>
    <w:link w:val="Style_5_ch"/>
    <w:qFormat/>
    <w:pPr>
      <w:ind w:left="220" w:right="0" w:hanging="220"/>
    </w:pPr>
    <w:rPr/>
  </w:style>
  <w:style w:type="paragraph" w:styleId="26">
    <w:name w:val="TOC 2"/>
    <w:basedOn w:val="Normal"/>
    <w:link w:val="Style_6_ch"/>
    <w:uiPriority w:val="39"/>
    <w:pPr>
      <w:ind w:left="200" w:right="0" w:hanging="0"/>
    </w:pPr>
    <w:rPr>
      <w:rFonts w:ascii="XO Thames" w:hAnsi="XO Thames"/>
      <w:sz w:val="28"/>
    </w:rPr>
  </w:style>
  <w:style w:type="paragraph" w:styleId="118">
    <w:name w:val="Абзац списка Знак1"/>
    <w:basedOn w:val="1"/>
    <w:link w:val="Style_7_ch"/>
    <w:qFormat/>
    <w:pPr/>
    <w:rPr>
      <w:color w:val="00000A"/>
      <w:sz w:val="22"/>
    </w:rPr>
  </w:style>
  <w:style w:type="paragraph" w:styleId="721">
    <w:name w:val="Оглавление 7 Знак2"/>
    <w:link w:val="Style_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119">
    <w:name w:val="Указатель 1 Знак1"/>
    <w:link w:val="Style_5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Ari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Style28">
    <w:name w:val="Нижний колонтитул Знак"/>
    <w:basedOn w:val="126"/>
    <w:link w:val="Style_89_ch"/>
    <w:qFormat/>
    <w:pPr/>
    <w:rPr>
      <w:sz w:val="22"/>
    </w:rPr>
  </w:style>
  <w:style w:type="paragraph" w:styleId="43">
    <w:name w:val="TOC 4"/>
    <w:basedOn w:val="Normal"/>
    <w:link w:val="Style_13_ch"/>
    <w:uiPriority w:val="39"/>
    <w:pPr>
      <w:ind w:left="600" w:right="0" w:hanging="0"/>
    </w:pPr>
    <w:rPr>
      <w:rFonts w:ascii="XO Thames" w:hAnsi="XO Thames"/>
      <w:sz w:val="28"/>
    </w:rPr>
  </w:style>
  <w:style w:type="paragraph" w:styleId="120">
    <w:name w:val="Подзаголовок Знак1"/>
    <w:basedOn w:val="1"/>
    <w:link w:val="Style_14_ch"/>
    <w:qFormat/>
    <w:pPr/>
    <w:rPr>
      <w:rFonts w:ascii="XO Thames" w:hAnsi="XO Thames"/>
      <w:i/>
      <w:color w:val="00000A"/>
      <w:sz w:val="24"/>
    </w:rPr>
  </w:style>
  <w:style w:type="paragraph" w:styleId="6">
    <w:name w:val="TOC 6"/>
    <w:basedOn w:val="Normal"/>
    <w:link w:val="Style_15_ch"/>
    <w:uiPriority w:val="39"/>
    <w:pPr>
      <w:ind w:left="1000" w:right="0" w:hanging="0"/>
    </w:pPr>
    <w:rPr>
      <w:rFonts w:ascii="XO Thames" w:hAnsi="XO Thames"/>
      <w:sz w:val="28"/>
    </w:rPr>
  </w:style>
  <w:style w:type="paragraph" w:styleId="7">
    <w:name w:val="TOC 7"/>
    <w:basedOn w:val="Normal"/>
    <w:link w:val="Style_16_ch"/>
    <w:uiPriority w:val="39"/>
    <w:pPr>
      <w:ind w:left="1200" w:right="0" w:hanging="0"/>
    </w:pPr>
    <w:rPr>
      <w:rFonts w:ascii="XO Thames" w:hAnsi="XO Thames"/>
      <w:sz w:val="28"/>
    </w:rPr>
  </w:style>
  <w:style w:type="paragraph" w:styleId="BalloonText1">
    <w:name w:val="Balloon Text"/>
    <w:basedOn w:val="Normal"/>
    <w:link w:val="Style_17_ch"/>
    <w:qFormat/>
    <w:pPr>
      <w:spacing w:lineRule="auto" w:line="240" w:before="0" w:after="0"/>
    </w:pPr>
    <w:rPr>
      <w:rFonts w:ascii="Tahoma" w:hAnsi="Tahoma"/>
      <w:sz w:val="16"/>
    </w:rPr>
  </w:style>
  <w:style w:type="paragraph" w:styleId="DefaultParagraphFont1">
    <w:name w:val="Default Paragraph Font"/>
    <w:link w:val="Style_1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122">
    <w:name w:val="Основной текст Знак1"/>
    <w:basedOn w:val="141"/>
    <w:link w:val="Style_44_ch"/>
    <w:qFormat/>
    <w:pPr/>
    <w:rPr>
      <w:color w:val="00000A"/>
      <w:sz w:val="22"/>
    </w:rPr>
  </w:style>
  <w:style w:type="paragraph" w:styleId="27">
    <w:name w:val="Нижний колонтитул Знак2"/>
    <w:basedOn w:val="132"/>
    <w:link w:val="Style_77_ch"/>
    <w:qFormat/>
    <w:pPr/>
    <w:rPr/>
  </w:style>
  <w:style w:type="paragraph" w:styleId="Style29">
    <w:name w:val="Текст выноски Знак"/>
    <w:basedOn w:val="126"/>
    <w:link w:val="Style_115_ch"/>
    <w:qFormat/>
    <w:pPr/>
    <w:rPr>
      <w:rFonts w:ascii="Tahoma" w:hAnsi="Tahoma"/>
      <w:sz w:val="16"/>
    </w:rPr>
  </w:style>
  <w:style w:type="paragraph" w:styleId="Style30">
    <w:name w:val="Основной текст Знак"/>
    <w:basedOn w:val="126"/>
    <w:link w:val="Style_46_ch"/>
    <w:qFormat/>
    <w:pPr/>
    <w:rPr>
      <w:sz w:val="22"/>
    </w:rPr>
  </w:style>
  <w:style w:type="paragraph" w:styleId="Style31">
    <w:name w:val="Указатель Знак"/>
    <w:basedOn w:val="141"/>
    <w:link w:val="Style_113_ch"/>
    <w:qFormat/>
    <w:pPr/>
    <w:rPr>
      <w:color w:val="00000A"/>
      <w:sz w:val="22"/>
    </w:rPr>
  </w:style>
  <w:style w:type="paragraph" w:styleId="141">
    <w:name w:val="Указатель 1 Знак4"/>
    <w:link w:val="Style_2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NSimSun" w:cs="Arial"/>
      <w:color w:val="00000A"/>
      <w:spacing w:val="0"/>
      <w:kern w:val="0"/>
      <w:sz w:val="22"/>
      <w:szCs w:val="20"/>
      <w:lang w:val="ru-RU" w:eastAsia="zh-CN" w:bidi="hi-IN"/>
    </w:rPr>
  </w:style>
  <w:style w:type="paragraph" w:styleId="Style32">
    <w:name w:val="Содержимое врезки"/>
    <w:basedOn w:val="Normal"/>
    <w:link w:val="Style_64_ch"/>
    <w:qFormat/>
    <w:pPr/>
    <w:rPr/>
  </w:style>
  <w:style w:type="paragraph" w:styleId="92">
    <w:name w:val="Оглавление 9 Знак"/>
    <w:link w:val="Style_7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Style33">
    <w:name w:val="Интернет-ссылка"/>
    <w:link w:val="Style_11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NSimSun" w:cs="Arial"/>
      <w:color w:val="000080"/>
      <w:spacing w:val="0"/>
      <w:kern w:val="0"/>
      <w:sz w:val="22"/>
      <w:szCs w:val="20"/>
      <w:u w:val="single"/>
      <w:lang w:val="ru-RU" w:eastAsia="zh-CN" w:bidi="hi-IN"/>
    </w:rPr>
  </w:style>
  <w:style w:type="paragraph" w:styleId="Style34">
    <w:name w:val="Абзац списка Знак"/>
    <w:basedOn w:val="132"/>
    <w:link w:val="Style_112_ch"/>
    <w:qFormat/>
    <w:pPr/>
    <w:rPr/>
  </w:style>
  <w:style w:type="paragraph" w:styleId="Style35">
    <w:name w:val="Верхний колонтитул Знак"/>
    <w:basedOn w:val="126"/>
    <w:link w:val="Style_116_ch"/>
    <w:qFormat/>
    <w:pPr/>
    <w:rPr/>
  </w:style>
  <w:style w:type="paragraph" w:styleId="Style36">
    <w:name w:val="Содержимое таблицы"/>
    <w:basedOn w:val="Normal"/>
    <w:link w:val="Style_33_ch"/>
    <w:qFormat/>
    <w:pPr/>
    <w:rPr/>
  </w:style>
  <w:style w:type="paragraph" w:styleId="Style37">
    <w:name w:val="Заголовок таблицы"/>
    <w:basedOn w:val="Style36"/>
    <w:link w:val="Style_32_ch"/>
    <w:qFormat/>
    <w:pPr>
      <w:jc w:val="center"/>
    </w:pPr>
    <w:rPr>
      <w:b/>
    </w:rPr>
  </w:style>
  <w:style w:type="paragraph" w:styleId="35">
    <w:name w:val="Текст выноски Знак3"/>
    <w:link w:val="Style_3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28">
    <w:name w:val="Текст выноски Знак2"/>
    <w:link w:val="Style_3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ahoma" w:hAnsi="Tahoma" w:eastAsia="NSimSun" w:cs="Arial"/>
      <w:color w:val="00000A"/>
      <w:spacing w:val="0"/>
      <w:kern w:val="0"/>
      <w:sz w:val="16"/>
      <w:szCs w:val="20"/>
      <w:lang w:val="ru-RU" w:eastAsia="zh-CN" w:bidi="hi-IN"/>
    </w:rPr>
  </w:style>
  <w:style w:type="paragraph" w:styleId="29">
    <w:name w:val="Список Знак2"/>
    <w:basedOn w:val="1"/>
    <w:link w:val="Style_37_ch"/>
    <w:qFormat/>
    <w:pPr/>
    <w:rPr>
      <w:rFonts w:ascii="XO Thames" w:hAnsi="XO Thames"/>
      <w:b/>
      <w:color w:val="00000A"/>
      <w:sz w:val="28"/>
    </w:rPr>
  </w:style>
  <w:style w:type="paragraph" w:styleId="Style38">
    <w:name w:val="Подзаголовок Знак"/>
    <w:link w:val="Style_9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Ari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Style39">
    <w:name w:val="Заголовок Знак"/>
    <w:basedOn w:val="132"/>
    <w:link w:val="Style_106_ch"/>
    <w:qFormat/>
    <w:pPr/>
    <w:rPr>
      <w:rFonts w:ascii="Liberation Sans" w:hAnsi="Liberation Sans"/>
      <w:color w:val="00000A"/>
      <w:sz w:val="28"/>
    </w:rPr>
  </w:style>
  <w:style w:type="paragraph" w:styleId="210">
    <w:name w:val="Оглавление 2 Знак"/>
    <w:link w:val="Style_5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Style40">
    <w:name w:val="Название объекта Знак"/>
    <w:basedOn w:val="132"/>
    <w:link w:val="Style_99_ch"/>
    <w:qFormat/>
    <w:pPr/>
    <w:rPr>
      <w:i/>
      <w:color w:val="00000A"/>
      <w:sz w:val="24"/>
    </w:rPr>
  </w:style>
  <w:style w:type="paragraph" w:styleId="123">
    <w:name w:val="Нижний колонтитул Знак1"/>
    <w:basedOn w:val="126"/>
    <w:link w:val="Style_47_ch"/>
    <w:qFormat/>
    <w:pPr/>
    <w:rPr>
      <w:color w:val="00000A"/>
    </w:rPr>
  </w:style>
  <w:style w:type="paragraph" w:styleId="44">
    <w:name w:val="Заголовок 4 Знак"/>
    <w:basedOn w:val="1"/>
    <w:link w:val="Style_43_ch"/>
    <w:qFormat/>
    <w:pPr/>
    <w:rPr>
      <w:rFonts w:ascii="XO Thames" w:hAnsi="XO Thames"/>
      <w:b/>
      <w:color w:val="00000A"/>
      <w:sz w:val="24"/>
    </w:rPr>
  </w:style>
  <w:style w:type="paragraph" w:styleId="621">
    <w:name w:val="Оглавление 6 Знак2"/>
    <w:link w:val="Style_4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36">
    <w:name w:val="Заголовок 3 Знак"/>
    <w:basedOn w:val="1"/>
    <w:link w:val="Style_49_ch"/>
    <w:qFormat/>
    <w:pPr/>
    <w:rPr>
      <w:rFonts w:ascii="XO Thames" w:hAnsi="XO Thames"/>
      <w:b/>
      <w:color w:val="00000A"/>
      <w:sz w:val="26"/>
    </w:rPr>
  </w:style>
  <w:style w:type="paragraph" w:styleId="37">
    <w:name w:val="TOC 3"/>
    <w:basedOn w:val="Normal"/>
    <w:link w:val="Style_50_ch"/>
    <w:uiPriority w:val="39"/>
    <w:pPr>
      <w:ind w:left="400" w:right="0" w:hanging="0"/>
    </w:pPr>
    <w:rPr>
      <w:rFonts w:ascii="XO Thames" w:hAnsi="XO Thames"/>
      <w:sz w:val="28"/>
    </w:rPr>
  </w:style>
  <w:style w:type="paragraph" w:styleId="811">
    <w:name w:val="Оглавление 8 Знак1"/>
    <w:basedOn w:val="1"/>
    <w:link w:val="Style_51_ch"/>
    <w:qFormat/>
    <w:pPr/>
    <w:rPr>
      <w:rFonts w:ascii="XO Thames" w:hAnsi="XO Thames"/>
      <w:color w:val="00000A"/>
      <w:sz w:val="28"/>
    </w:rPr>
  </w:style>
  <w:style w:type="paragraph" w:styleId="124">
    <w:name w:val="Указатель 1 Знак2"/>
    <w:basedOn w:val="126"/>
    <w:link w:val="Style_90_ch"/>
    <w:qFormat/>
    <w:pPr/>
    <w:rPr>
      <w:rFonts w:ascii="Times New Roman" w:hAnsi="Times New Roman"/>
      <w:sz w:val="0"/>
    </w:rPr>
  </w:style>
  <w:style w:type="paragraph" w:styleId="53">
    <w:name w:val="Оглавление 5 Знак"/>
    <w:link w:val="Style_7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611">
    <w:name w:val="Оглавление 6 Знак1"/>
    <w:basedOn w:val="1"/>
    <w:link w:val="Style_54_ch"/>
    <w:qFormat/>
    <w:pPr/>
    <w:rPr>
      <w:rFonts w:ascii="XO Thames" w:hAnsi="XO Thames"/>
      <w:color w:val="00000A"/>
      <w:sz w:val="28"/>
    </w:rPr>
  </w:style>
  <w:style w:type="paragraph" w:styleId="38">
    <w:name w:val="Нижний колонтитул Знак3"/>
    <w:basedOn w:val="1"/>
    <w:link w:val="Style_55_ch"/>
    <w:qFormat/>
    <w:pPr/>
    <w:rPr>
      <w:color w:val="00000A"/>
      <w:sz w:val="22"/>
    </w:rPr>
  </w:style>
  <w:style w:type="paragraph" w:styleId="Caption11">
    <w:name w:val="Caption1"/>
    <w:basedOn w:val="141"/>
    <w:link w:val="Style_57_ch"/>
    <w:qFormat/>
    <w:pPr>
      <w:spacing w:before="120" w:after="120"/>
    </w:pPr>
    <w:rPr>
      <w:i/>
      <w:sz w:val="24"/>
    </w:rPr>
  </w:style>
  <w:style w:type="paragraph" w:styleId="45">
    <w:name w:val="Оглавление 4 Знак"/>
    <w:link w:val="Style_8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Footer11">
    <w:name w:val="Footer1"/>
    <w:link w:val="Style_60_ch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Calibri" w:hAnsi="Calibri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222">
    <w:name w:val="Оглавление 2 Знак2"/>
    <w:basedOn w:val="1"/>
    <w:link w:val="Style_92_ch"/>
    <w:qFormat/>
    <w:pPr/>
    <w:rPr>
      <w:color w:val="00000A"/>
      <w:sz w:val="22"/>
    </w:rPr>
  </w:style>
  <w:style w:type="paragraph" w:styleId="911">
    <w:name w:val="Оглавление 9 Знак1"/>
    <w:basedOn w:val="1"/>
    <w:link w:val="Style_63_ch"/>
    <w:qFormat/>
    <w:pPr/>
    <w:rPr>
      <w:rFonts w:ascii="XO Thames" w:hAnsi="XO Thames"/>
      <w:color w:val="00000A"/>
      <w:sz w:val="28"/>
    </w:rPr>
  </w:style>
  <w:style w:type="paragraph" w:styleId="125">
    <w:name w:val="Список Знак1"/>
    <w:basedOn w:val="Style41"/>
    <w:link w:val="Style_65_ch"/>
    <w:qFormat/>
    <w:pPr/>
    <w:rPr>
      <w:color w:val="00000A"/>
      <w:sz w:val="22"/>
    </w:rPr>
  </w:style>
  <w:style w:type="paragraph" w:styleId="Style41">
    <w:name w:val="Footer"/>
    <w:basedOn w:val="Normal"/>
    <w:link w:val="Style_66_ch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126">
    <w:name w:val="Основной шрифт абзаца1"/>
    <w:link w:val="Style_1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Caption2">
    <w:name w:val="caption"/>
    <w:basedOn w:val="Normal"/>
    <w:link w:val="Style_67_ch"/>
    <w:qFormat/>
    <w:pPr>
      <w:spacing w:before="120" w:after="120"/>
    </w:pPr>
    <w:rPr>
      <w:i/>
      <w:sz w:val="24"/>
    </w:rPr>
  </w:style>
  <w:style w:type="paragraph" w:styleId="Internetlink">
    <w:name w:val="Internet link"/>
    <w:link w:val="Style_6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NSimSun" w:cs="Arial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"/>
    <w:link w:val="Style_69_ch"/>
    <w:qFormat/>
    <w:pPr>
      <w:widowControl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127">
    <w:name w:val="Указатель 1 Знак"/>
    <w:basedOn w:val="132"/>
    <w:link w:val="Style_96_ch"/>
    <w:qFormat/>
    <w:pPr/>
    <w:rPr>
      <w:color w:val="00000A"/>
      <w:sz w:val="22"/>
    </w:rPr>
  </w:style>
  <w:style w:type="paragraph" w:styleId="128">
    <w:name w:val="TOC 1"/>
    <w:basedOn w:val="Normal"/>
    <w:link w:val="Style_72_ch"/>
    <w:uiPriority w:val="39"/>
    <w:pPr/>
    <w:rPr>
      <w:rFonts w:ascii="XO Thames" w:hAnsi="XO Thames"/>
      <w:b/>
      <w:sz w:val="28"/>
    </w:rPr>
  </w:style>
  <w:style w:type="paragraph" w:styleId="129">
    <w:name w:val="Заголовок Знак1"/>
    <w:basedOn w:val="1"/>
    <w:link w:val="Style_73_ch"/>
    <w:qFormat/>
    <w:pPr/>
    <w:rPr>
      <w:rFonts w:ascii="Liberation Sans" w:hAnsi="Liberation Sans"/>
      <w:color w:val="00000A"/>
      <w:sz w:val="28"/>
    </w:rPr>
  </w:style>
  <w:style w:type="paragraph" w:styleId="130">
    <w:name w:val="Заголовок1"/>
    <w:basedOn w:val="Normal"/>
    <w:link w:val="Style_75_ch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HeaderandFooter1">
    <w:name w:val="Header and Footer"/>
    <w:link w:val="Style_7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132">
    <w:name w:val="Гиперссылка1"/>
    <w:link w:val="Style_10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NSimSun" w:cs="Arial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232">
    <w:name w:val="Оглавление 2 Знак3"/>
    <w:basedOn w:val="Normal"/>
    <w:link w:val="Style_78_ch"/>
    <w:qFormat/>
    <w:pPr>
      <w:spacing w:before="120" w:after="120"/>
    </w:pPr>
    <w:rPr>
      <w:i/>
      <w:sz w:val="24"/>
    </w:rPr>
  </w:style>
  <w:style w:type="paragraph" w:styleId="711">
    <w:name w:val="Оглавление 7 Знак1"/>
    <w:basedOn w:val="1"/>
    <w:link w:val="Style_80_ch"/>
    <w:qFormat/>
    <w:pPr/>
    <w:rPr>
      <w:rFonts w:ascii="XO Thames" w:hAnsi="XO Thames"/>
      <w:color w:val="00000A"/>
      <w:sz w:val="28"/>
    </w:rPr>
  </w:style>
  <w:style w:type="paragraph" w:styleId="212">
    <w:name w:val="Верхний колонтитул Знак2"/>
    <w:basedOn w:val="1"/>
    <w:link w:val="Style_81_ch"/>
    <w:qFormat/>
    <w:pPr/>
    <w:rPr>
      <w:i/>
      <w:color w:val="00000A"/>
      <w:sz w:val="24"/>
    </w:rPr>
  </w:style>
  <w:style w:type="paragraph" w:styleId="1110">
    <w:name w:val="Заголовок 1 Знак1"/>
    <w:basedOn w:val="1"/>
    <w:link w:val="Style_82_ch"/>
    <w:qFormat/>
    <w:pPr/>
    <w:rPr>
      <w:rFonts w:ascii="XO Thames" w:hAnsi="XO Thames"/>
      <w:b/>
      <w:color w:val="00000A"/>
      <w:sz w:val="32"/>
    </w:rPr>
  </w:style>
  <w:style w:type="paragraph" w:styleId="93">
    <w:name w:val="TOC 9"/>
    <w:basedOn w:val="Normal"/>
    <w:link w:val="Style_83_ch"/>
    <w:uiPriority w:val="39"/>
    <w:pPr>
      <w:ind w:left="1600" w:right="0" w:hanging="0"/>
    </w:pPr>
    <w:rPr>
      <w:rFonts w:ascii="XO Thames" w:hAnsi="XO Thames"/>
      <w:sz w:val="28"/>
    </w:rPr>
  </w:style>
  <w:style w:type="paragraph" w:styleId="Style42">
    <w:name w:val="Список Знак"/>
    <w:basedOn w:val="122"/>
    <w:link w:val="Style_103_ch"/>
    <w:qFormat/>
    <w:pPr/>
    <w:rPr/>
  </w:style>
  <w:style w:type="paragraph" w:styleId="Style43">
    <w:name w:val="Header"/>
    <w:basedOn w:val="Normal"/>
    <w:link w:val="Style_1_ch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133">
    <w:name w:val="Указатель 1 Знак3"/>
    <w:basedOn w:val="1"/>
    <w:link w:val="Style_85_ch"/>
    <w:qFormat/>
    <w:pPr/>
    <w:rPr>
      <w:color w:val="00000A"/>
      <w:sz w:val="22"/>
    </w:rPr>
  </w:style>
  <w:style w:type="paragraph" w:styleId="83">
    <w:name w:val="TOC 8"/>
    <w:basedOn w:val="Normal"/>
    <w:link w:val="Style_86_ch"/>
    <w:uiPriority w:val="39"/>
    <w:pPr>
      <w:ind w:left="1400" w:right="0" w:hanging="0"/>
    </w:pPr>
    <w:rPr>
      <w:rFonts w:ascii="XO Thames" w:hAnsi="XO Thames"/>
      <w:sz w:val="28"/>
    </w:rPr>
  </w:style>
  <w:style w:type="paragraph" w:styleId="54">
    <w:name w:val="Заголовок 5 Знак"/>
    <w:basedOn w:val="1"/>
    <w:link w:val="Style_88_ch"/>
    <w:qFormat/>
    <w:pPr/>
    <w:rPr>
      <w:rFonts w:ascii="XO Thames" w:hAnsi="XO Thames"/>
      <w:b/>
      <w:color w:val="00000A"/>
      <w:sz w:val="22"/>
    </w:rPr>
  </w:style>
  <w:style w:type="paragraph" w:styleId="55">
    <w:name w:val="TOC 5"/>
    <w:basedOn w:val="Normal"/>
    <w:link w:val="Style_93_ch"/>
    <w:uiPriority w:val="39"/>
    <w:pPr>
      <w:ind w:left="800" w:right="0" w:hanging="0"/>
    </w:pPr>
    <w:rPr>
      <w:rFonts w:ascii="XO Thames" w:hAnsi="XO Thames"/>
      <w:sz w:val="28"/>
    </w:rPr>
  </w:style>
  <w:style w:type="paragraph" w:styleId="134">
    <w:name w:val="Текст выноски Знак1"/>
    <w:basedOn w:val="126"/>
    <w:link w:val="Style_94_ch"/>
    <w:qFormat/>
    <w:pPr/>
    <w:rPr>
      <w:rFonts w:ascii="Times New Roman" w:hAnsi="Times New Roman"/>
      <w:sz w:val="0"/>
    </w:rPr>
  </w:style>
  <w:style w:type="paragraph" w:styleId="Indexheading1">
    <w:name w:val="index heading"/>
    <w:basedOn w:val="Normal"/>
    <w:link w:val="Style_97_ch"/>
    <w:qFormat/>
    <w:pPr/>
    <w:rPr/>
  </w:style>
  <w:style w:type="paragraph" w:styleId="39">
    <w:name w:val="Оглавление 3 Знак"/>
    <w:link w:val="Style_9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135">
    <w:name w:val="Указатель Знак1"/>
    <w:basedOn w:val="1"/>
    <w:link w:val="Style_100_ch"/>
    <w:qFormat/>
    <w:pPr/>
    <w:rPr>
      <w:color w:val="00000A"/>
      <w:sz w:val="22"/>
    </w:rPr>
  </w:style>
  <w:style w:type="paragraph" w:styleId="Header11">
    <w:name w:val="Header1"/>
    <w:link w:val="Style_102_ch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Calibri" w:hAnsi="Calibri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Style44">
    <w:name w:val="Subtitle"/>
    <w:basedOn w:val="Normal"/>
    <w:link w:val="Style_104_ch"/>
    <w:uiPriority w:val="11"/>
    <w:qFormat/>
    <w:pPr>
      <w:jc w:val="both"/>
    </w:pPr>
    <w:rPr>
      <w:rFonts w:ascii="XO Thames" w:hAnsi="XO Thames"/>
      <w:i/>
      <w:sz w:val="24"/>
    </w:rPr>
  </w:style>
  <w:style w:type="paragraph" w:styleId="136">
    <w:name w:val="Название объекта Знак1"/>
    <w:basedOn w:val="1"/>
    <w:link w:val="Style_105_ch"/>
    <w:qFormat/>
    <w:pPr/>
    <w:rPr>
      <w:i/>
      <w:color w:val="00000A"/>
      <w:sz w:val="24"/>
    </w:rPr>
  </w:style>
  <w:style w:type="paragraph" w:styleId="412">
    <w:name w:val="Оглавление 4 Знак1"/>
    <w:basedOn w:val="1"/>
    <w:link w:val="Style_107_ch"/>
    <w:qFormat/>
    <w:pPr/>
    <w:rPr>
      <w:rFonts w:ascii="XO Thames" w:hAnsi="XO Thames"/>
      <w:color w:val="00000A"/>
      <w:sz w:val="28"/>
    </w:rPr>
  </w:style>
  <w:style w:type="paragraph" w:styleId="Style45">
    <w:name w:val="Title"/>
    <w:basedOn w:val="Normal"/>
    <w:next w:val="Style24"/>
    <w:link w:val="Style_108_ch"/>
    <w:uiPriority w:val="10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ListParagraph1">
    <w:name w:val="List Paragraph"/>
    <w:basedOn w:val="Normal"/>
    <w:link w:val="Style_114_ch"/>
    <w:qFormat/>
    <w:pPr>
      <w:spacing w:before="0" w:after="200"/>
      <w:ind w:left="720" w:right="0" w:hanging="0"/>
      <w:contextualSpacing/>
    </w:pPr>
    <w:rPr/>
  </w:style>
  <w:style w:type="paragraph" w:styleId="213">
    <w:name w:val="Оглавление 2 Знак1"/>
    <w:basedOn w:val="1"/>
    <w:link w:val="Style_117_ch"/>
    <w:qFormat/>
    <w:pPr/>
    <w:rPr>
      <w:rFonts w:ascii="XO Thames" w:hAnsi="XO Thames"/>
      <w:color w:val="00000A"/>
      <w:sz w:val="28"/>
    </w:rPr>
  </w:style>
  <w:style w:type="paragraph" w:styleId="137">
    <w:name w:val="Верхний колонтитул Знак1"/>
    <w:basedOn w:val="126"/>
    <w:link w:val="Style_118_ch"/>
    <w:qFormat/>
    <w:pPr/>
    <w:rPr>
      <w:color w:val="00000A"/>
    </w:rPr>
  </w:style>
  <w:style w:type="table" w:styleId="Style_119">
    <w:name w:val="Table Grid"/>
    <w:basedOn w:val="Style_2"/>
    <w:tblPr>
      <w:tblBorders>
        <w:top w:val="single" w:themeColor="text1" w:sz="4"/>
        <w:left w:val="single" w:themeColor="text1" w:sz="4"/>
        <w:bottom w:val="single" w:themeColor="text1" w:sz="4"/>
        <w:right w:val="single" w:themeColor="text1" w:sz="4"/>
        <w:insideH w:val="single" w:themeColor="text1" w:sz="4"/>
        <w:insideV w:val="single" w:themeColor="text1" w:sz="4"/>
      </w:tblBorders>
    </w:tblPr>
  </w:style>
  <w:style w:type="table" w:default="1" w:styleId="Style_2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LibreOffice/6.2.3.2$Windows_x86 LibreOffice_project/aecc05fe267cc68dde00352a451aa867b3b546ac</Application>
  <Pages>2</Pages>
  <Words>382</Words>
  <Characters>2397</Characters>
  <CharactersWithSpaces>2855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2023-07-03T10:35:19Z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0</vt:bool>
  </property>
</Properties>
</file>